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97B8B" w14:textId="77777777" w:rsidR="00783BE8" w:rsidRDefault="00ED7457" w:rsidP="00F8343D">
      <w:pPr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14:paraId="2B754A9B" w14:textId="77777777" w:rsidR="00783BE8" w:rsidRDefault="00783BE8" w:rsidP="00F9212E">
      <w:pPr>
        <w:ind w:left="4253"/>
        <w:jc w:val="center"/>
        <w:rPr>
          <w:sz w:val="24"/>
          <w:szCs w:val="24"/>
        </w:rPr>
      </w:pPr>
    </w:p>
    <w:p w14:paraId="4DBBDE3F" w14:textId="77777777" w:rsidR="00783BE8" w:rsidRDefault="00ED7457" w:rsidP="00F9212E">
      <w:pPr>
        <w:pBdr>
          <w:top w:val="single" w:sz="4" w:space="1" w:color="auto"/>
        </w:pBdr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документа об утверждении, включая наименования</w:t>
      </w:r>
    </w:p>
    <w:p w14:paraId="3B49EABB" w14:textId="77777777" w:rsidR="00783BE8" w:rsidRDefault="00783BE8" w:rsidP="00F9212E">
      <w:pPr>
        <w:ind w:left="4253"/>
        <w:jc w:val="center"/>
        <w:rPr>
          <w:sz w:val="24"/>
          <w:szCs w:val="24"/>
        </w:rPr>
      </w:pPr>
    </w:p>
    <w:p w14:paraId="1DBEEB97" w14:textId="77777777" w:rsidR="00783BE8" w:rsidRDefault="00ED7457" w:rsidP="00F9212E">
      <w:pPr>
        <w:pBdr>
          <w:top w:val="single" w:sz="4" w:space="1" w:color="auto"/>
        </w:pBdr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органов государственной власти или органов местного</w:t>
      </w:r>
    </w:p>
    <w:p w14:paraId="4060C9A9" w14:textId="77777777" w:rsidR="00783BE8" w:rsidRDefault="00783BE8" w:rsidP="005D1066">
      <w:pPr>
        <w:ind w:left="4253"/>
        <w:rPr>
          <w:sz w:val="24"/>
          <w:szCs w:val="24"/>
        </w:rPr>
      </w:pPr>
    </w:p>
    <w:p w14:paraId="5C252F03" w14:textId="77777777" w:rsidR="00783BE8" w:rsidRDefault="00ED7457" w:rsidP="00F9212E">
      <w:pPr>
        <w:pBdr>
          <w:top w:val="single" w:sz="4" w:space="1" w:color="auto"/>
        </w:pBdr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самоуправления, принявших решение об утверждении схемы</w:t>
      </w:r>
    </w:p>
    <w:p w14:paraId="19895F08" w14:textId="77777777" w:rsidR="00783BE8" w:rsidRDefault="00783BE8" w:rsidP="00F9212E">
      <w:pPr>
        <w:ind w:left="4253"/>
        <w:jc w:val="center"/>
        <w:rPr>
          <w:sz w:val="24"/>
          <w:szCs w:val="24"/>
        </w:rPr>
      </w:pPr>
    </w:p>
    <w:p w14:paraId="460F80AF" w14:textId="77777777" w:rsidR="00783BE8" w:rsidRDefault="00ED7457" w:rsidP="00F8343D">
      <w:pPr>
        <w:pBdr>
          <w:top w:val="single" w:sz="4" w:space="1" w:color="auto"/>
        </w:pBdr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или подписавших соглашение о перераспределении земельных участков)</w:t>
      </w:r>
    </w:p>
    <w:tbl>
      <w:tblPr>
        <w:tblW w:w="0" w:type="auto"/>
        <w:tblInd w:w="42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2495"/>
        <w:gridCol w:w="454"/>
        <w:gridCol w:w="1814"/>
      </w:tblGrid>
      <w:tr w:rsidR="00783BE8" w14:paraId="01DBC4A3" w14:textId="77777777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89E0D" w14:textId="77777777" w:rsidR="00783BE8" w:rsidRDefault="00ED7457" w:rsidP="00F83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6448D1" w14:textId="77777777" w:rsidR="00783BE8" w:rsidRDefault="00783BE8" w:rsidP="00F83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A4993" w14:textId="77777777" w:rsidR="00783BE8" w:rsidRDefault="00ED7457" w:rsidP="00F83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F56977" w14:textId="77777777" w:rsidR="00783BE8" w:rsidRDefault="00783BE8" w:rsidP="00F8343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71362DA" w14:textId="77777777" w:rsidR="00F8343D" w:rsidRDefault="00E816B4" w:rsidP="00F8343D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</w:t>
      </w:r>
      <w:r w:rsidR="00ED7457">
        <w:rPr>
          <w:b/>
          <w:bCs/>
          <w:sz w:val="26"/>
          <w:szCs w:val="26"/>
        </w:rPr>
        <w:t>хема расположения земельного участка или земельных участков</w:t>
      </w:r>
      <w:r w:rsidR="00ED7457">
        <w:rPr>
          <w:b/>
          <w:bCs/>
          <w:sz w:val="26"/>
          <w:szCs w:val="26"/>
        </w:rPr>
        <w:br/>
        <w:t>на кадастровом плане территории</w:t>
      </w:r>
    </w:p>
    <w:tbl>
      <w:tblPr>
        <w:tblW w:w="9923" w:type="dxa"/>
        <w:tblInd w:w="-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99"/>
        <w:gridCol w:w="170"/>
        <w:gridCol w:w="1276"/>
        <w:gridCol w:w="567"/>
        <w:gridCol w:w="1560"/>
        <w:gridCol w:w="3118"/>
        <w:gridCol w:w="233"/>
      </w:tblGrid>
      <w:tr w:rsidR="00783BE8" w14:paraId="3802873F" w14:textId="77777777" w:rsidTr="00F8343D">
        <w:trPr>
          <w:cantSplit/>
          <w:trHeight w:val="275"/>
        </w:trPr>
        <w:tc>
          <w:tcPr>
            <w:tcW w:w="4445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14:paraId="6DC42388" w14:textId="77777777" w:rsidR="00783BE8" w:rsidRDefault="00ED7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Условный номер земельного участка </w:t>
            </w:r>
            <w:r>
              <w:rPr>
                <w:rStyle w:val="a9"/>
                <w:b/>
                <w:bCs/>
              </w:rPr>
              <w:endnoteReference w:customMarkFollows="1" w:id="1"/>
              <w:t>1</w:t>
            </w:r>
          </w:p>
        </w:tc>
        <w:tc>
          <w:tcPr>
            <w:tcW w:w="524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93FD30" w14:textId="77777777" w:rsidR="00783BE8" w:rsidRDefault="00E631F3">
            <w:pPr>
              <w:rPr>
                <w:b/>
                <w:bCs/>
              </w:rPr>
            </w:pPr>
            <w:r>
              <w:rPr>
                <w:b/>
                <w:bCs/>
              </w:rPr>
              <w:t>:ЗУ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</w:p>
        </w:tc>
        <w:tc>
          <w:tcPr>
            <w:tcW w:w="233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14:paraId="0064D9C2" w14:textId="77777777" w:rsidR="00783BE8" w:rsidRDefault="00783BE8">
            <w:pPr>
              <w:rPr>
                <w:b/>
                <w:bCs/>
              </w:rPr>
            </w:pPr>
          </w:p>
        </w:tc>
      </w:tr>
      <w:tr w:rsidR="00783BE8" w14:paraId="51FB9F98" w14:textId="77777777" w:rsidTr="00F8343D">
        <w:trPr>
          <w:cantSplit/>
          <w:trHeight w:val="70"/>
        </w:trPr>
        <w:tc>
          <w:tcPr>
            <w:tcW w:w="9923" w:type="dxa"/>
            <w:gridSpan w:val="7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40B5653" w14:textId="77777777" w:rsidR="00783BE8" w:rsidRDefault="00783BE8">
            <w:pPr>
              <w:rPr>
                <w:b/>
                <w:bCs/>
                <w:sz w:val="6"/>
                <w:szCs w:val="6"/>
              </w:rPr>
            </w:pPr>
          </w:p>
        </w:tc>
      </w:tr>
      <w:tr w:rsidR="00783BE8" w14:paraId="390E884D" w14:textId="77777777" w:rsidTr="00F8343D">
        <w:trPr>
          <w:cantSplit/>
          <w:trHeight w:val="275"/>
        </w:trPr>
        <w:tc>
          <w:tcPr>
            <w:tcW w:w="316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14:paraId="3D266435" w14:textId="77777777" w:rsidR="00783BE8" w:rsidRDefault="00ED7457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Площадь земельного участка </w:t>
            </w:r>
            <w:r>
              <w:rPr>
                <w:rStyle w:val="a9"/>
                <w:b/>
                <w:bCs/>
              </w:rPr>
              <w:endnoteReference w:customMarkFollows="1" w:id="2"/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DF24DE" w14:textId="4515CF77" w:rsidR="00783BE8" w:rsidRPr="005B470D" w:rsidRDefault="00AA7558" w:rsidP="00BD401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</w:t>
            </w:r>
            <w:r w:rsidR="00BD4017">
              <w:rPr>
                <w:b/>
                <w:bCs/>
              </w:rPr>
              <w:t>4</w:t>
            </w:r>
          </w:p>
        </w:tc>
        <w:tc>
          <w:tcPr>
            <w:tcW w:w="4911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14:paraId="7F96036E" w14:textId="77777777" w:rsidR="00783BE8" w:rsidRDefault="00ED7457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proofErr w:type="gramStart"/>
            <w:r>
              <w:rPr>
                <w:b/>
                <w:bCs/>
                <w:vertAlign w:val="superscript"/>
              </w:rPr>
              <w:t>2</w:t>
            </w:r>
            <w:proofErr w:type="gramEnd"/>
          </w:p>
        </w:tc>
      </w:tr>
      <w:tr w:rsidR="00783BE8" w14:paraId="0D65E073" w14:textId="77777777" w:rsidTr="00F8343D">
        <w:trPr>
          <w:cantSplit/>
          <w:trHeight w:val="70"/>
        </w:trPr>
        <w:tc>
          <w:tcPr>
            <w:tcW w:w="9923" w:type="dxa"/>
            <w:gridSpan w:val="7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D8FB6D4" w14:textId="77777777" w:rsidR="00783BE8" w:rsidRDefault="00783BE8">
            <w:pPr>
              <w:rPr>
                <w:sz w:val="6"/>
                <w:szCs w:val="6"/>
              </w:rPr>
            </w:pPr>
          </w:p>
        </w:tc>
      </w:tr>
      <w:tr w:rsidR="00783BE8" w14:paraId="7C5BA7F8" w14:textId="77777777" w:rsidTr="00F8343D">
        <w:trPr>
          <w:cantSplit/>
          <w:trHeight w:val="156"/>
        </w:trPr>
        <w:tc>
          <w:tcPr>
            <w:tcW w:w="2999" w:type="dxa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14:paraId="186051F4" w14:textId="77777777" w:rsidR="00783BE8" w:rsidRDefault="00ED7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Обозначение</w:t>
            </w:r>
            <w:r>
              <w:rPr>
                <w:b/>
                <w:bCs/>
              </w:rPr>
              <w:br/>
              <w:t>характерных точек границ</w:t>
            </w:r>
          </w:p>
        </w:tc>
        <w:tc>
          <w:tcPr>
            <w:tcW w:w="6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234BDA1" w14:textId="77777777" w:rsidR="00783BE8" w:rsidRDefault="00ED7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Координаты </w:t>
            </w:r>
            <w:r>
              <w:rPr>
                <w:rStyle w:val="a9"/>
                <w:b/>
                <w:bCs/>
              </w:rPr>
              <w:endnoteReference w:customMarkFollows="1" w:id="3"/>
              <w:t>3</w:t>
            </w:r>
            <w:r>
              <w:rPr>
                <w:b/>
                <w:bCs/>
              </w:rPr>
              <w:t>, м</w:t>
            </w:r>
          </w:p>
        </w:tc>
      </w:tr>
      <w:tr w:rsidR="00783BE8" w14:paraId="154F9B28" w14:textId="77777777" w:rsidTr="00F8343D">
        <w:trPr>
          <w:cantSplit/>
          <w:trHeight w:val="201"/>
        </w:trPr>
        <w:tc>
          <w:tcPr>
            <w:tcW w:w="2999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6347D72B" w14:textId="77777777" w:rsidR="00783BE8" w:rsidRDefault="00783BE8">
            <w:pPr>
              <w:jc w:val="center"/>
              <w:rPr>
                <w:b/>
                <w:bCs/>
              </w:rPr>
            </w:pP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730C" w14:textId="77777777" w:rsidR="00783BE8" w:rsidRDefault="00ED745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64878D0" w14:textId="77777777" w:rsidR="00783BE8" w:rsidRDefault="00ED745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</w:t>
            </w:r>
          </w:p>
        </w:tc>
      </w:tr>
      <w:tr w:rsidR="00783BE8" w14:paraId="502F03B8" w14:textId="77777777" w:rsidTr="00F8343D">
        <w:trPr>
          <w:cantSplit/>
          <w:trHeight w:val="92"/>
        </w:trPr>
        <w:tc>
          <w:tcPr>
            <w:tcW w:w="2999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14:paraId="2A000DF9" w14:textId="77777777" w:rsidR="00783BE8" w:rsidRDefault="00ED7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24C506" w14:textId="77777777" w:rsidR="00783BE8" w:rsidRDefault="00ED7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14:paraId="20A76088" w14:textId="77777777" w:rsidR="00783BE8" w:rsidRDefault="00ED7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212AC6" w14:paraId="58D7BC44" w14:textId="77777777" w:rsidTr="00510DA5">
        <w:trPr>
          <w:cantSplit/>
          <w:trHeight w:val="284"/>
        </w:trPr>
        <w:tc>
          <w:tcPr>
            <w:tcW w:w="2999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14:paraId="36AE7A2B" w14:textId="77777777" w:rsidR="00212AC6" w:rsidRPr="005B470D" w:rsidRDefault="00212AC6" w:rsidP="005B470D">
            <w:pPr>
              <w:jc w:val="center"/>
              <w:rPr>
                <w:color w:val="000000"/>
              </w:rPr>
            </w:pPr>
            <w:r w:rsidRPr="005B470D">
              <w:rPr>
                <w:color w:val="000000"/>
              </w:rPr>
              <w:t>н</w:t>
            </w:r>
            <w:proofErr w:type="gramStart"/>
            <w:r w:rsidRPr="005B470D">
              <w:rPr>
                <w:color w:val="000000"/>
              </w:rPr>
              <w:t>1</w:t>
            </w:r>
            <w:proofErr w:type="gramEnd"/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9192AB" w14:textId="59041D1B" w:rsidR="00212AC6" w:rsidRPr="00547782" w:rsidRDefault="00BD4017" w:rsidP="00BD4017">
            <w:pPr>
              <w:jc w:val="center"/>
            </w:pPr>
            <w:r w:rsidRPr="00BD4017">
              <w:t>380548</w:t>
            </w:r>
            <w:r>
              <w:t>,55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14:paraId="11B49C2A" w14:textId="4982C989" w:rsidR="00212AC6" w:rsidRPr="00547782" w:rsidRDefault="00BD4017" w:rsidP="00BD4017">
            <w:pPr>
              <w:jc w:val="center"/>
            </w:pPr>
            <w:r w:rsidRPr="00BD4017">
              <w:t>3343680</w:t>
            </w:r>
            <w:r>
              <w:t>,23</w:t>
            </w:r>
          </w:p>
        </w:tc>
      </w:tr>
      <w:tr w:rsidR="00212AC6" w14:paraId="529D3287" w14:textId="77777777" w:rsidTr="00510DA5">
        <w:trPr>
          <w:cantSplit/>
          <w:trHeight w:val="284"/>
        </w:trPr>
        <w:tc>
          <w:tcPr>
            <w:tcW w:w="2999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14:paraId="675E61B4" w14:textId="77777777" w:rsidR="00212AC6" w:rsidRPr="005B470D" w:rsidRDefault="00212AC6" w:rsidP="005B470D">
            <w:pPr>
              <w:jc w:val="center"/>
              <w:rPr>
                <w:color w:val="000000"/>
              </w:rPr>
            </w:pPr>
            <w:r w:rsidRPr="005B470D">
              <w:rPr>
                <w:color w:val="000000"/>
              </w:rPr>
              <w:t>н2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D730E6" w14:textId="53DECC52" w:rsidR="00212AC6" w:rsidRPr="00212AC6" w:rsidRDefault="00BD4017" w:rsidP="00BD4017">
            <w:pPr>
              <w:jc w:val="center"/>
            </w:pPr>
            <w:r w:rsidRPr="00BD4017">
              <w:t>380547</w:t>
            </w:r>
            <w:r>
              <w:t>,15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14:paraId="1C7BC0B9" w14:textId="66A4C20C" w:rsidR="00212AC6" w:rsidRPr="00212AC6" w:rsidRDefault="00BD4017" w:rsidP="00BD4017">
            <w:pPr>
              <w:jc w:val="center"/>
            </w:pPr>
            <w:r w:rsidRPr="00BD4017">
              <w:t>3343685</w:t>
            </w:r>
            <w:r>
              <w:t>,76</w:t>
            </w:r>
          </w:p>
        </w:tc>
      </w:tr>
      <w:tr w:rsidR="00BD4017" w14:paraId="2A04B139" w14:textId="77777777" w:rsidTr="00510DA5">
        <w:trPr>
          <w:cantSplit/>
          <w:trHeight w:val="284"/>
        </w:trPr>
        <w:tc>
          <w:tcPr>
            <w:tcW w:w="2999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14:paraId="73A83D28" w14:textId="77777777" w:rsidR="00BD4017" w:rsidRPr="005B470D" w:rsidRDefault="00BD4017" w:rsidP="005B470D">
            <w:pPr>
              <w:jc w:val="center"/>
              <w:rPr>
                <w:color w:val="000000"/>
              </w:rPr>
            </w:pPr>
            <w:r w:rsidRPr="005B470D">
              <w:rPr>
                <w:color w:val="000000"/>
              </w:rPr>
              <w:t>н3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3F18C0" w14:textId="28D72E7B" w:rsidR="00BD4017" w:rsidRPr="00212AC6" w:rsidRDefault="00BD4017" w:rsidP="00AA7558">
            <w:pPr>
              <w:jc w:val="center"/>
            </w:pPr>
            <w:r w:rsidRPr="00BD4017">
              <w:t>380544</w:t>
            </w:r>
            <w:r>
              <w:t>,72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14:paraId="47A542E9" w14:textId="621EDE87" w:rsidR="00BD4017" w:rsidRPr="00212AC6" w:rsidRDefault="00BD4017" w:rsidP="00AA7558">
            <w:pPr>
              <w:jc w:val="center"/>
            </w:pPr>
            <w:r w:rsidRPr="00BD4017">
              <w:t>3343685</w:t>
            </w:r>
            <w:r>
              <w:t>,14</w:t>
            </w:r>
          </w:p>
        </w:tc>
      </w:tr>
      <w:tr w:rsidR="00212AC6" w14:paraId="6F22CD9E" w14:textId="77777777" w:rsidTr="00B32DD3">
        <w:trPr>
          <w:cantSplit/>
          <w:trHeight w:val="284"/>
        </w:trPr>
        <w:tc>
          <w:tcPr>
            <w:tcW w:w="29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A39D" w14:textId="77777777" w:rsidR="00212AC6" w:rsidRPr="005B470D" w:rsidRDefault="00212AC6" w:rsidP="005B470D">
            <w:pPr>
              <w:jc w:val="center"/>
              <w:rPr>
                <w:color w:val="000000"/>
              </w:rPr>
            </w:pPr>
            <w:r w:rsidRPr="005B470D">
              <w:rPr>
                <w:color w:val="000000"/>
              </w:rPr>
              <w:t>н</w:t>
            </w:r>
            <w:proofErr w:type="gramStart"/>
            <w:r w:rsidRPr="005B470D">
              <w:rPr>
                <w:color w:val="000000"/>
              </w:rPr>
              <w:t>4</w:t>
            </w:r>
            <w:proofErr w:type="gramEnd"/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7197" w14:textId="4834FBA6" w:rsidR="00212AC6" w:rsidRPr="00212AC6" w:rsidRDefault="00BD4017" w:rsidP="00BD4017">
            <w:pPr>
              <w:jc w:val="center"/>
            </w:pPr>
            <w:r w:rsidRPr="00BD4017">
              <w:t>380546</w:t>
            </w:r>
            <w:r>
              <w:t>,12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5866021" w14:textId="77CF86C2" w:rsidR="00212AC6" w:rsidRPr="00212AC6" w:rsidRDefault="00BD4017" w:rsidP="00BD4017">
            <w:pPr>
              <w:jc w:val="center"/>
            </w:pPr>
            <w:r w:rsidRPr="00BD4017">
              <w:t>3343679</w:t>
            </w:r>
            <w:r>
              <w:t>,62</w:t>
            </w:r>
          </w:p>
        </w:tc>
      </w:tr>
      <w:tr w:rsidR="00BD4017" w14:paraId="5ED1D159" w14:textId="77777777" w:rsidTr="00B32DD3">
        <w:trPr>
          <w:cantSplit/>
          <w:trHeight w:val="284"/>
        </w:trPr>
        <w:tc>
          <w:tcPr>
            <w:tcW w:w="29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1E5F" w14:textId="77777777" w:rsidR="00BD4017" w:rsidRPr="005B470D" w:rsidRDefault="00BD4017" w:rsidP="00510DA5">
            <w:pPr>
              <w:jc w:val="center"/>
              <w:rPr>
                <w:color w:val="000000"/>
              </w:rPr>
            </w:pPr>
            <w:r w:rsidRPr="005B470D">
              <w:rPr>
                <w:color w:val="000000"/>
              </w:rPr>
              <w:t>н</w:t>
            </w:r>
            <w:proofErr w:type="gramStart"/>
            <w:r w:rsidRPr="005B470D">
              <w:rPr>
                <w:color w:val="000000"/>
              </w:rPr>
              <w:t>1</w:t>
            </w:r>
            <w:proofErr w:type="gramEnd"/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DCF6" w14:textId="3E103940" w:rsidR="00BD4017" w:rsidRPr="00212AC6" w:rsidRDefault="00BD4017" w:rsidP="00AA7558">
            <w:pPr>
              <w:jc w:val="center"/>
            </w:pPr>
            <w:r w:rsidRPr="00BD4017">
              <w:t>380548</w:t>
            </w:r>
            <w:r>
              <w:t>,55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213708F" w14:textId="0F7128CA" w:rsidR="00BD4017" w:rsidRPr="00212AC6" w:rsidRDefault="00BD4017" w:rsidP="00AA7558">
            <w:pPr>
              <w:jc w:val="center"/>
            </w:pPr>
            <w:r w:rsidRPr="00BD4017">
              <w:t>3343680</w:t>
            </w:r>
            <w:r>
              <w:t>,23</w:t>
            </w:r>
          </w:p>
        </w:tc>
      </w:tr>
      <w:tr w:rsidR="00672688" w14:paraId="00A4E114" w14:textId="77777777" w:rsidTr="00B32DD3">
        <w:trPr>
          <w:cantSplit/>
          <w:trHeight w:val="143"/>
        </w:trPr>
        <w:tc>
          <w:tcPr>
            <w:tcW w:w="9923" w:type="dxa"/>
            <w:gridSpan w:val="7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14:paraId="06E017C0" w14:textId="4527D486" w:rsidR="00B32DD3" w:rsidRDefault="00BD4017" w:rsidP="000C2578">
            <w:pPr>
              <w:jc w:val="center"/>
              <w:rPr>
                <w:b/>
                <w:bCs/>
              </w:rPr>
            </w:pPr>
            <w:bookmarkStart w:id="0" w:name="_GoBack"/>
            <w:r>
              <w:rPr>
                <w:b/>
                <w:bCs/>
                <w:noProof/>
              </w:rPr>
              <w:drawing>
                <wp:inline distT="0" distB="0" distL="0" distR="0" wp14:anchorId="2410F298" wp14:editId="29B56450">
                  <wp:extent cx="6248166" cy="4787660"/>
                  <wp:effectExtent l="0" t="0" r="63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Цветы_page-0001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49" t="26290" r="6897" b="27300"/>
                          <a:stretch/>
                        </pic:blipFill>
                        <pic:spPr bwMode="auto">
                          <a:xfrm>
                            <a:off x="0" y="0"/>
                            <a:ext cx="6259547" cy="4796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668AEDD3" w14:textId="77777777" w:rsidR="00672688" w:rsidRDefault="00672688" w:rsidP="000C25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Масштаб 1:1000</w:t>
            </w:r>
          </w:p>
          <w:p w14:paraId="7AD2B634" w14:textId="32E9D422" w:rsidR="00672688" w:rsidRDefault="00672688" w:rsidP="00212A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Система координат: МСК-38; 38:06:14</w:t>
            </w:r>
            <w:r w:rsidR="00212AC6">
              <w:rPr>
                <w:b/>
                <w:bCs/>
              </w:rPr>
              <w:t>0701</w:t>
            </w:r>
            <w:r w:rsidRPr="000C2578">
              <w:rPr>
                <w:b/>
                <w:bCs/>
              </w:rPr>
              <w:t>- кадастровый квартал</w:t>
            </w:r>
          </w:p>
        </w:tc>
      </w:tr>
      <w:tr w:rsidR="00672688" w14:paraId="79B8EA15" w14:textId="77777777" w:rsidTr="000C2578">
        <w:trPr>
          <w:cantSplit/>
        </w:trPr>
        <w:tc>
          <w:tcPr>
            <w:tcW w:w="9923" w:type="dxa"/>
            <w:gridSpan w:val="7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14:paraId="505B7D3A" w14:textId="77777777" w:rsidR="00672688" w:rsidRDefault="00672688" w:rsidP="007F2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Условные обозначения:</w:t>
            </w:r>
          </w:p>
          <w:p w14:paraId="60E0066B" w14:textId="77777777" w:rsidR="00672688" w:rsidRDefault="00672688" w:rsidP="00127371">
            <w:pPr>
              <w:ind w:right="-1446"/>
              <w:rPr>
                <w:bCs/>
                <w:szCs w:val="16"/>
              </w:rPr>
            </w:pPr>
            <w:r>
              <w:rPr>
                <w:b/>
                <w:bCs/>
                <w:color w:val="FF0000"/>
                <w:sz w:val="24"/>
              </w:rPr>
              <w:t xml:space="preserve">_____  </w:t>
            </w:r>
            <w:r>
              <w:rPr>
                <w:b/>
                <w:bCs/>
                <w:sz w:val="24"/>
              </w:rPr>
              <w:t xml:space="preserve">- </w:t>
            </w:r>
            <w:r>
              <w:rPr>
                <w:bCs/>
                <w:szCs w:val="16"/>
              </w:rPr>
              <w:t xml:space="preserve">проектная граница земельного участка </w:t>
            </w:r>
          </w:p>
          <w:p w14:paraId="0D630ED7" w14:textId="77777777" w:rsidR="00672688" w:rsidRDefault="00672688" w:rsidP="00127371">
            <w:pPr>
              <w:ind w:right="-1446"/>
              <w:rPr>
                <w:bCs/>
                <w:szCs w:val="16"/>
              </w:rPr>
            </w:pPr>
            <w:r>
              <w:rPr>
                <w:b/>
                <w:bCs/>
                <w:sz w:val="24"/>
              </w:rPr>
              <w:t xml:space="preserve">_____  - </w:t>
            </w:r>
            <w:r>
              <w:rPr>
                <w:bCs/>
                <w:szCs w:val="16"/>
              </w:rPr>
              <w:t xml:space="preserve">существующие границы  земельных участков внесенные в ГКН            </w:t>
            </w:r>
          </w:p>
          <w:p w14:paraId="2C3D0B06" w14:textId="77777777" w:rsidR="00672688" w:rsidRDefault="00672688" w:rsidP="00127371">
            <w:pPr>
              <w:ind w:right="-1446"/>
              <w:rPr>
                <w:bCs/>
                <w:szCs w:val="16"/>
              </w:rPr>
            </w:pPr>
            <w:r>
              <w:rPr>
                <w:bCs/>
                <w:szCs w:val="16"/>
              </w:rPr>
              <w:t>:ЗУ</w:t>
            </w:r>
            <w:proofErr w:type="gramStart"/>
            <w:r>
              <w:rPr>
                <w:bCs/>
                <w:szCs w:val="16"/>
              </w:rPr>
              <w:t>1</w:t>
            </w:r>
            <w:proofErr w:type="gramEnd"/>
            <w:r>
              <w:rPr>
                <w:bCs/>
                <w:szCs w:val="16"/>
              </w:rPr>
              <w:t xml:space="preserve">     - обозначение образуемого земельного участка</w:t>
            </w:r>
          </w:p>
          <w:p w14:paraId="3CDCB282" w14:textId="77C1BA85" w:rsidR="00672688" w:rsidRPr="00E816B4" w:rsidRDefault="00672688" w:rsidP="00672688">
            <w:pPr>
              <w:ind w:right="-1446"/>
              <w:rPr>
                <w:bCs/>
                <w:szCs w:val="16"/>
              </w:rPr>
            </w:pPr>
            <w:r>
              <w:rPr>
                <w:bCs/>
                <w:szCs w:val="16"/>
              </w:rPr>
              <w:t xml:space="preserve">: </w:t>
            </w:r>
            <w:r w:rsidR="00510DA5">
              <w:rPr>
                <w:bCs/>
                <w:szCs w:val="16"/>
              </w:rPr>
              <w:t>12260</w:t>
            </w:r>
            <w:r>
              <w:rPr>
                <w:bCs/>
                <w:szCs w:val="16"/>
              </w:rPr>
              <w:t xml:space="preserve">    - кадастровые номера земельных участков  внесенные в ГКН            </w:t>
            </w:r>
          </w:p>
        </w:tc>
      </w:tr>
      <w:tr w:rsidR="00672688" w14:paraId="020F8CFD" w14:textId="77777777" w:rsidTr="007F2B39">
        <w:trPr>
          <w:cantSplit/>
          <w:trHeight w:val="80"/>
        </w:trPr>
        <w:tc>
          <w:tcPr>
            <w:tcW w:w="9923" w:type="dxa"/>
            <w:gridSpan w:val="7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45F9250F" w14:textId="77777777" w:rsidR="00672688" w:rsidRDefault="00672688" w:rsidP="00F8343D">
            <w:pPr>
              <w:ind w:right="85"/>
              <w:rPr>
                <w:sz w:val="12"/>
                <w:szCs w:val="12"/>
              </w:rPr>
            </w:pPr>
          </w:p>
        </w:tc>
      </w:tr>
    </w:tbl>
    <w:p w14:paraId="29A085E7" w14:textId="77777777" w:rsidR="00ED7457" w:rsidRDefault="00ED7457" w:rsidP="00E816B4">
      <w:pPr>
        <w:spacing w:after="240"/>
        <w:rPr>
          <w:sz w:val="24"/>
          <w:szCs w:val="24"/>
        </w:rPr>
      </w:pPr>
    </w:p>
    <w:sectPr w:rsidR="00ED7457" w:rsidSect="0022388E">
      <w:pgSz w:w="11907" w:h="16840" w:code="9"/>
      <w:pgMar w:top="284" w:right="567" w:bottom="142" w:left="1985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838C93" w14:textId="77777777" w:rsidR="00BE09E1" w:rsidRDefault="00BE09E1">
      <w:r>
        <w:separator/>
      </w:r>
    </w:p>
  </w:endnote>
  <w:endnote w:type="continuationSeparator" w:id="0">
    <w:p w14:paraId="331FCA93" w14:textId="77777777" w:rsidR="00BE09E1" w:rsidRDefault="00BE09E1">
      <w:r>
        <w:continuationSeparator/>
      </w:r>
    </w:p>
  </w:endnote>
  <w:endnote w:id="1">
    <w:p w14:paraId="5A8631B5" w14:textId="189F9FCE" w:rsidR="001F678B" w:rsidRDefault="001F678B" w:rsidP="001C2BB2">
      <w:pPr>
        <w:pStyle w:val="a7"/>
        <w:keepNext/>
        <w:jc w:val="both"/>
      </w:pPr>
    </w:p>
    <w:p w14:paraId="3EC255A6" w14:textId="405C9F27" w:rsidR="00510DA5" w:rsidRDefault="00510DA5" w:rsidP="001C2BB2">
      <w:pPr>
        <w:pStyle w:val="a7"/>
        <w:keepNext/>
        <w:jc w:val="both"/>
      </w:pPr>
    </w:p>
    <w:p w14:paraId="3C52753B" w14:textId="3C262BFA" w:rsidR="00510DA5" w:rsidRDefault="00510DA5" w:rsidP="001C2BB2">
      <w:pPr>
        <w:pStyle w:val="a7"/>
        <w:keepNext/>
        <w:jc w:val="both"/>
      </w:pPr>
    </w:p>
    <w:p w14:paraId="3446231E" w14:textId="0CADC261" w:rsidR="00510DA5" w:rsidRDefault="00510DA5" w:rsidP="001C2BB2">
      <w:pPr>
        <w:pStyle w:val="a7"/>
        <w:keepNext/>
        <w:jc w:val="both"/>
      </w:pPr>
    </w:p>
    <w:p w14:paraId="71DC296F" w14:textId="262E8894" w:rsidR="00510DA5" w:rsidRDefault="00510DA5" w:rsidP="001C2BB2">
      <w:pPr>
        <w:pStyle w:val="a7"/>
        <w:keepNext/>
        <w:jc w:val="both"/>
      </w:pPr>
    </w:p>
    <w:p w14:paraId="623A6CE8" w14:textId="77777777" w:rsidR="00510DA5" w:rsidRDefault="00510DA5" w:rsidP="001C2BB2">
      <w:pPr>
        <w:pStyle w:val="a7"/>
        <w:keepNext/>
        <w:jc w:val="both"/>
      </w:pPr>
    </w:p>
  </w:endnote>
  <w:endnote w:id="2">
    <w:p w14:paraId="692DE370" w14:textId="77777777" w:rsidR="001F678B" w:rsidRDefault="001F678B" w:rsidP="00F8343D">
      <w:pPr>
        <w:pStyle w:val="a7"/>
        <w:keepLines/>
        <w:jc w:val="both"/>
      </w:pPr>
    </w:p>
  </w:endnote>
  <w:endnote w:id="3">
    <w:p w14:paraId="207B351A" w14:textId="77777777" w:rsidR="001F678B" w:rsidRDefault="001F678B" w:rsidP="00F8343D">
      <w:pPr>
        <w:pStyle w:val="a7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5420A" w14:textId="77777777" w:rsidR="00BE09E1" w:rsidRDefault="00BE09E1">
      <w:r>
        <w:separator/>
      </w:r>
    </w:p>
  </w:footnote>
  <w:footnote w:type="continuationSeparator" w:id="0">
    <w:p w14:paraId="3D63E8CC" w14:textId="77777777" w:rsidR="00BE09E1" w:rsidRDefault="00BE0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D3"/>
    <w:rsid w:val="00060F1D"/>
    <w:rsid w:val="00067C8D"/>
    <w:rsid w:val="0008459D"/>
    <w:rsid w:val="000C2578"/>
    <w:rsid w:val="000D1A04"/>
    <w:rsid w:val="000F41EE"/>
    <w:rsid w:val="00127371"/>
    <w:rsid w:val="00177A64"/>
    <w:rsid w:val="001B4ED2"/>
    <w:rsid w:val="001C2A39"/>
    <w:rsid w:val="001C2BB2"/>
    <w:rsid w:val="001F678B"/>
    <w:rsid w:val="00212AC6"/>
    <w:rsid w:val="0022388E"/>
    <w:rsid w:val="002240BA"/>
    <w:rsid w:val="0024695A"/>
    <w:rsid w:val="002F029A"/>
    <w:rsid w:val="002F7C37"/>
    <w:rsid w:val="00321212"/>
    <w:rsid w:val="00396CEF"/>
    <w:rsid w:val="003D0B5D"/>
    <w:rsid w:val="00406E2E"/>
    <w:rsid w:val="00480E7C"/>
    <w:rsid w:val="00490A86"/>
    <w:rsid w:val="004B0DC1"/>
    <w:rsid w:val="004C2269"/>
    <w:rsid w:val="004C4F68"/>
    <w:rsid w:val="00501CD3"/>
    <w:rsid w:val="00510DA5"/>
    <w:rsid w:val="00547782"/>
    <w:rsid w:val="00596A1A"/>
    <w:rsid w:val="005B470D"/>
    <w:rsid w:val="005D1066"/>
    <w:rsid w:val="005E1BA9"/>
    <w:rsid w:val="006542AC"/>
    <w:rsid w:val="0065798E"/>
    <w:rsid w:val="006624BC"/>
    <w:rsid w:val="00662CD5"/>
    <w:rsid w:val="00672688"/>
    <w:rsid w:val="00704B86"/>
    <w:rsid w:val="00724FFE"/>
    <w:rsid w:val="0073609A"/>
    <w:rsid w:val="00783BE8"/>
    <w:rsid w:val="007E0F26"/>
    <w:rsid w:val="007F2B39"/>
    <w:rsid w:val="008413B7"/>
    <w:rsid w:val="008464D1"/>
    <w:rsid w:val="008862EF"/>
    <w:rsid w:val="008B0091"/>
    <w:rsid w:val="008B6D66"/>
    <w:rsid w:val="00942350"/>
    <w:rsid w:val="0098545B"/>
    <w:rsid w:val="009A5D68"/>
    <w:rsid w:val="009D7E9F"/>
    <w:rsid w:val="00A37AD8"/>
    <w:rsid w:val="00A77E0B"/>
    <w:rsid w:val="00AA7558"/>
    <w:rsid w:val="00AF16F7"/>
    <w:rsid w:val="00B32DD3"/>
    <w:rsid w:val="00B77869"/>
    <w:rsid w:val="00B86A89"/>
    <w:rsid w:val="00BD250D"/>
    <w:rsid w:val="00BD4017"/>
    <w:rsid w:val="00BE09E1"/>
    <w:rsid w:val="00C11165"/>
    <w:rsid w:val="00C84199"/>
    <w:rsid w:val="00D20A45"/>
    <w:rsid w:val="00D24C43"/>
    <w:rsid w:val="00D62C74"/>
    <w:rsid w:val="00D968B6"/>
    <w:rsid w:val="00DA35E8"/>
    <w:rsid w:val="00DC361F"/>
    <w:rsid w:val="00E24625"/>
    <w:rsid w:val="00E474CC"/>
    <w:rsid w:val="00E53CE6"/>
    <w:rsid w:val="00E631F3"/>
    <w:rsid w:val="00E816B4"/>
    <w:rsid w:val="00ED7457"/>
    <w:rsid w:val="00F00491"/>
    <w:rsid w:val="00F0561B"/>
    <w:rsid w:val="00F61167"/>
    <w:rsid w:val="00F8343D"/>
    <w:rsid w:val="00F9212E"/>
    <w:rsid w:val="00FD30E3"/>
    <w:rsid w:val="00FE4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E7D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A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42A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42A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542A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42AC"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6542AC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6542AC"/>
    <w:rPr>
      <w:sz w:val="14"/>
      <w:szCs w:val="14"/>
    </w:rPr>
  </w:style>
  <w:style w:type="paragraph" w:customStyle="1" w:styleId="2">
    <w:name w:val="Основной текст (2)"/>
    <w:basedOn w:val="a"/>
    <w:uiPriority w:val="99"/>
    <w:rsid w:val="006542AC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6542AC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6542AC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6542AC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nformat">
    <w:name w:val="ConsPlusNonformat"/>
    <w:uiPriority w:val="99"/>
    <w:rsid w:val="006542AC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6542AC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endnote text"/>
    <w:basedOn w:val="a"/>
    <w:link w:val="a8"/>
    <w:uiPriority w:val="99"/>
    <w:rsid w:val="006542AC"/>
  </w:style>
  <w:style w:type="character" w:customStyle="1" w:styleId="a8">
    <w:name w:val="Текст концевой сноски Знак"/>
    <w:basedOn w:val="a0"/>
    <w:link w:val="a7"/>
    <w:uiPriority w:val="99"/>
    <w:semiHidden/>
    <w:rsid w:val="006542AC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sid w:val="006542AC"/>
    <w:rPr>
      <w:vertAlign w:val="superscript"/>
    </w:rPr>
  </w:style>
  <w:style w:type="paragraph" w:customStyle="1" w:styleId="ConsNormal">
    <w:name w:val="ConsNormal"/>
    <w:uiPriority w:val="99"/>
    <w:rsid w:val="006542AC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862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6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A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42A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42A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542A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42AC"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6542AC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6542AC"/>
    <w:rPr>
      <w:sz w:val="14"/>
      <w:szCs w:val="14"/>
    </w:rPr>
  </w:style>
  <w:style w:type="paragraph" w:customStyle="1" w:styleId="2">
    <w:name w:val="Основной текст (2)"/>
    <w:basedOn w:val="a"/>
    <w:uiPriority w:val="99"/>
    <w:rsid w:val="006542AC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6542AC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6542AC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6542AC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nformat">
    <w:name w:val="ConsPlusNonformat"/>
    <w:uiPriority w:val="99"/>
    <w:rsid w:val="006542AC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6542AC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endnote text"/>
    <w:basedOn w:val="a"/>
    <w:link w:val="a8"/>
    <w:uiPriority w:val="99"/>
    <w:rsid w:val="006542AC"/>
  </w:style>
  <w:style w:type="character" w:customStyle="1" w:styleId="a8">
    <w:name w:val="Текст концевой сноски Знак"/>
    <w:basedOn w:val="a0"/>
    <w:link w:val="a7"/>
    <w:uiPriority w:val="99"/>
    <w:semiHidden/>
    <w:rsid w:val="006542AC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sid w:val="006542AC"/>
    <w:rPr>
      <w:vertAlign w:val="superscript"/>
    </w:rPr>
  </w:style>
  <w:style w:type="paragraph" w:customStyle="1" w:styleId="ConsNormal">
    <w:name w:val="ConsNormal"/>
    <w:uiPriority w:val="99"/>
    <w:rsid w:val="006542AC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862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6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2022-03-18T03:04:00Z</cp:lastPrinted>
  <dcterms:created xsi:type="dcterms:W3CDTF">2022-03-18T03:04:00Z</dcterms:created>
  <dcterms:modified xsi:type="dcterms:W3CDTF">2022-03-18T03:04:00Z</dcterms:modified>
</cp:coreProperties>
</file>